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E14D" w14:textId="67E9BC45" w:rsidR="00EF3038" w:rsidRDefault="00DA6DE3" w:rsidP="00DA6DE3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14:paraId="1A1624FF" w14:textId="77777777" w:rsidR="00DA6DE3" w:rsidRDefault="00DA6DE3" w:rsidP="00DA6DE3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14:paraId="0CE88F1E" w14:textId="1313910F" w:rsidR="00DA6DE3" w:rsidRDefault="00DA6DE3" w:rsidP="00DA6DE3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14:paraId="50100EC6" w14:textId="4CF2CFAE" w:rsidR="00DA6DE3" w:rsidRPr="00DA6DE3" w:rsidRDefault="00DA6DE3" w:rsidP="00DA6DE3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13.3.2018</w:t>
      </w:r>
    </w:p>
    <w:p w14:paraId="3DB7FFC5" w14:textId="77777777" w:rsidR="00EF3038" w:rsidRDefault="00EF3038" w:rsidP="000C4500">
      <w:pPr>
        <w:pStyle w:val="BodyA"/>
        <w:jc w:val="both"/>
      </w:pPr>
    </w:p>
    <w:p w14:paraId="56DBF644" w14:textId="77777777" w:rsidR="00EF3038" w:rsidRDefault="00EF3038" w:rsidP="000C4500">
      <w:pPr>
        <w:pStyle w:val="BodyA"/>
        <w:jc w:val="both"/>
      </w:pPr>
    </w:p>
    <w:p w14:paraId="4F837667" w14:textId="77777777" w:rsidR="00EF3038" w:rsidRDefault="00EF3038" w:rsidP="000C4500">
      <w:pPr>
        <w:pStyle w:val="BodyA"/>
        <w:jc w:val="both"/>
      </w:pPr>
    </w:p>
    <w:p w14:paraId="5E961BDC" w14:textId="39332070" w:rsidR="00DA6DE3" w:rsidRDefault="00DA6DE3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14:paraId="6DDC5844" w14:textId="77777777" w:rsidR="00DA6DE3" w:rsidRPr="00DA6DE3" w:rsidRDefault="00DA6DE3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3A50D32F" w14:textId="77777777" w:rsidR="00A24072" w:rsidRDefault="00A24072" w:rsidP="00DA6DE3">
      <w:proofErr w:type="spellStart"/>
      <w:r>
        <w:t>U</w:t>
      </w:r>
      <w:r w:rsidR="00DA6DE3">
        <w:t>znesenie</w:t>
      </w:r>
      <w:proofErr w:type="spellEnd"/>
      <w:r w:rsidR="00DA6DE3">
        <w:t xml:space="preserve"> č.</w:t>
      </w:r>
      <w:r>
        <w:t>12/2018</w:t>
      </w:r>
      <w:r w:rsidR="00DA6DE3">
        <w:tab/>
      </w:r>
    </w:p>
    <w:p w14:paraId="70D1823E" w14:textId="49C29401" w:rsidR="00DA6DE3" w:rsidRPr="000343ED" w:rsidRDefault="00DA6DE3" w:rsidP="00DA6DE3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16B320F5" w14:textId="5F970BE8" w:rsidR="00A24072" w:rsidRDefault="00DA6DE3" w:rsidP="00DA6DE3">
      <w:proofErr w:type="spellStart"/>
      <w:r w:rsidRPr="000343ED">
        <w:t>Obecné</w:t>
      </w:r>
      <w:proofErr w:type="spellEnd"/>
      <w:r w:rsidRPr="000343ED">
        <w:t xml:space="preserve"> </w:t>
      </w:r>
      <w:proofErr w:type="spellStart"/>
      <w:r w:rsidRPr="000343ED">
        <w:t>zastupiteľstvo</w:t>
      </w:r>
      <w:proofErr w:type="spellEnd"/>
      <w:r w:rsidRPr="000343ED">
        <w:t xml:space="preserve"> v </w:t>
      </w:r>
      <w:proofErr w:type="spellStart"/>
      <w:r w:rsidRPr="000343ED">
        <w:t>Lipt.Tepličke</w:t>
      </w:r>
      <w:proofErr w:type="spellEnd"/>
      <w:r w:rsidR="00A24072">
        <w:tab/>
        <w:t>a/</w:t>
      </w:r>
      <w:r w:rsidR="00A24072">
        <w:tab/>
      </w:r>
      <w:proofErr w:type="spellStart"/>
      <w:r w:rsidR="00A24072">
        <w:t>schvaľuje</w:t>
      </w:r>
      <w:proofErr w:type="spellEnd"/>
    </w:p>
    <w:p w14:paraId="0F342C60" w14:textId="6C94CC84" w:rsidR="00A24072" w:rsidRDefault="00A24072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Overovateľov</w:t>
      </w:r>
      <w:proofErr w:type="spellEnd"/>
      <w:r>
        <w:t xml:space="preserve"> </w:t>
      </w:r>
      <w:proofErr w:type="spellStart"/>
      <w:r>
        <w:t>zápisnice</w:t>
      </w:r>
      <w:proofErr w:type="spellEnd"/>
      <w:r>
        <w:t>:</w:t>
      </w:r>
      <w:r w:rsidR="007D7EC1">
        <w:t xml:space="preserve"> </w:t>
      </w:r>
      <w:proofErr w:type="spellStart"/>
      <w:r w:rsidR="007D7EC1">
        <w:t>Ing.Juraj</w:t>
      </w:r>
      <w:proofErr w:type="spellEnd"/>
      <w:r w:rsidR="007D7EC1">
        <w:t xml:space="preserve"> Kondula</w:t>
      </w:r>
    </w:p>
    <w:p w14:paraId="785B95F5" w14:textId="5ABF51DD" w:rsidR="007D7EC1" w:rsidRDefault="007D7EC1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</w:p>
    <w:p w14:paraId="71D3A973" w14:textId="77777777" w:rsidR="00A24072" w:rsidRDefault="00A24072" w:rsidP="00DA6DE3"/>
    <w:p w14:paraId="28CB32A0" w14:textId="77777777" w:rsidR="00A24072" w:rsidRDefault="00A24072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/</w:t>
      </w:r>
      <w:r>
        <w:tab/>
      </w:r>
      <w:proofErr w:type="spellStart"/>
      <w:r>
        <w:t>schvaľuje</w:t>
      </w:r>
      <w:proofErr w:type="spellEnd"/>
    </w:p>
    <w:p w14:paraId="6FEE4F8A" w14:textId="581A834C" w:rsidR="00A24072" w:rsidRDefault="00A24072" w:rsidP="007D7EC1">
      <w:pPr>
        <w:ind w:left="4320" w:firstLine="720"/>
      </w:pPr>
      <w:proofErr w:type="spellStart"/>
      <w:proofErr w:type="gramStart"/>
      <w:r>
        <w:t>návrhovú</w:t>
      </w:r>
      <w:proofErr w:type="spellEnd"/>
      <w:proofErr w:type="gramEnd"/>
      <w:r>
        <w:t xml:space="preserve"> </w:t>
      </w:r>
      <w:proofErr w:type="spellStart"/>
      <w:r>
        <w:t>komisiu</w:t>
      </w:r>
      <w:proofErr w:type="spellEnd"/>
      <w:r>
        <w:t xml:space="preserve"> v </w:t>
      </w:r>
      <w:proofErr w:type="spellStart"/>
      <w:r w:rsidR="007D7EC1">
        <w:t>zložen</w:t>
      </w:r>
      <w:proofErr w:type="spellEnd"/>
      <w:r w:rsidR="007D7EC1">
        <w:t>: Adriana Bulavová</w:t>
      </w:r>
      <w:r w:rsidR="007D7EC1">
        <w:tab/>
      </w:r>
      <w:r w:rsidR="00EC2053">
        <w:t>Mgr. Jana Smolárová</w:t>
      </w:r>
    </w:p>
    <w:p w14:paraId="382062DB" w14:textId="77777777" w:rsidR="00A24072" w:rsidRDefault="00A24072" w:rsidP="00DA6DE3"/>
    <w:p w14:paraId="42F2F3FF" w14:textId="77777777" w:rsidR="00A24072" w:rsidRDefault="00A24072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/</w:t>
      </w:r>
      <w:r>
        <w:tab/>
      </w:r>
      <w:proofErr w:type="spellStart"/>
      <w:r>
        <w:t>schvaľuje</w:t>
      </w:r>
      <w:proofErr w:type="spellEnd"/>
    </w:p>
    <w:p w14:paraId="4F19E14A" w14:textId="0C2BE336" w:rsidR="00A24072" w:rsidRDefault="00A24072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zapisovateľa</w:t>
      </w:r>
      <w:proofErr w:type="spellEnd"/>
      <w:proofErr w:type="gramEnd"/>
      <w:r>
        <w:t xml:space="preserve"> </w:t>
      </w:r>
      <w:proofErr w:type="spellStart"/>
      <w:r>
        <w:t>zápisnice</w:t>
      </w:r>
      <w:proofErr w:type="spellEnd"/>
      <w:r>
        <w:t>:</w:t>
      </w:r>
      <w:r w:rsidR="00EC2053">
        <w:t xml:space="preserve"> Anna Maliková</w:t>
      </w:r>
    </w:p>
    <w:p w14:paraId="079864E0" w14:textId="3C75E72D" w:rsidR="00FA1ACA" w:rsidRDefault="00FA1ACA" w:rsidP="00DA6DE3"/>
    <w:p w14:paraId="689C972A" w14:textId="77777777" w:rsidR="00FA1ACA" w:rsidRDefault="00FA1ACA" w:rsidP="00FA1ACA">
      <w:proofErr w:type="spellStart"/>
      <w:r>
        <w:t>Hlasovanie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:  </w:t>
      </w:r>
      <w:proofErr w:type="gramStart"/>
      <w:r>
        <w:t>ZA :</w:t>
      </w:r>
      <w:proofErr w:type="gramEnd"/>
      <w:r>
        <w:t xml:space="preserve">   6</w:t>
      </w:r>
      <w:r>
        <w:tab/>
      </w:r>
      <w:r>
        <w:tab/>
        <w:t>PROTI:   0</w:t>
      </w:r>
      <w:r>
        <w:tab/>
      </w:r>
      <w:r>
        <w:tab/>
        <w:t>ZDRŽAL SA:  0</w:t>
      </w:r>
    </w:p>
    <w:p w14:paraId="5A6007BD" w14:textId="3C0C05F0" w:rsidR="00FA1ACA" w:rsidRDefault="00FA1ACA" w:rsidP="00FA1ACA">
      <w:r>
        <w:t xml:space="preserve">NEPRÍTOMNÍ: 3  </w:t>
      </w:r>
      <w:r w:rsidR="007D7EC1">
        <w:t xml:space="preserve">       </w:t>
      </w:r>
      <w:r>
        <w:t>NEHLASOVAL: 0</w:t>
      </w:r>
    </w:p>
    <w:p w14:paraId="3115C390" w14:textId="77777777" w:rsidR="00FA1ACA" w:rsidRDefault="00FA1ACA" w:rsidP="00FA1ACA">
      <w:proofErr w:type="spellStart"/>
      <w:r>
        <w:t>Za</w:t>
      </w:r>
      <w:proofErr w:type="spellEnd"/>
      <w:r>
        <w:t xml:space="preserve">: </w:t>
      </w:r>
      <w:proofErr w:type="spellStart"/>
      <w:r>
        <w:t>Mgr.Jana</w:t>
      </w:r>
      <w:proofErr w:type="spellEnd"/>
      <w:r>
        <w:t xml:space="preserve"> Smolárová,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Marcel </w:t>
      </w:r>
      <w:proofErr w:type="spellStart"/>
      <w:r>
        <w:t>Puška</w:t>
      </w:r>
      <w:proofErr w:type="spellEnd"/>
    </w:p>
    <w:p w14:paraId="2AFC465A" w14:textId="77777777" w:rsidR="00FA1ACA" w:rsidRDefault="00FA1ACA" w:rsidP="00FA1ACA">
      <w:proofErr w:type="spellStart"/>
      <w:r>
        <w:t>Proti</w:t>
      </w:r>
      <w:proofErr w:type="spellEnd"/>
      <w:r>
        <w:t>: 0</w:t>
      </w:r>
      <w:r>
        <w:tab/>
      </w:r>
      <w:r>
        <w:tab/>
      </w:r>
      <w:proofErr w:type="spellStart"/>
      <w:r>
        <w:t>Zdržal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:  0        </w:t>
      </w:r>
      <w:proofErr w:type="spellStart"/>
      <w:r>
        <w:t>Neprítomní</w:t>
      </w:r>
      <w:proofErr w:type="spellEnd"/>
      <w:r>
        <w:t xml:space="preserve">: </w:t>
      </w:r>
      <w:proofErr w:type="spellStart"/>
      <w:r>
        <w:t>Ľuboslav</w:t>
      </w:r>
      <w:proofErr w:type="spellEnd"/>
      <w:r>
        <w:t xml:space="preserve"> Koreň, Jaroslav Géci, </w:t>
      </w:r>
      <w:proofErr w:type="spellStart"/>
      <w:r>
        <w:t>Bc</w:t>
      </w:r>
      <w:proofErr w:type="spellEnd"/>
      <w:r>
        <w:t xml:space="preserve">. Martin </w:t>
      </w:r>
      <w:proofErr w:type="spellStart"/>
      <w:r>
        <w:t>Jurčík</w:t>
      </w:r>
      <w:proofErr w:type="spellEnd"/>
    </w:p>
    <w:p w14:paraId="6C03DD3D" w14:textId="77777777" w:rsidR="00FA1ACA" w:rsidRDefault="00FA1ACA" w:rsidP="00FA1ACA"/>
    <w:p w14:paraId="6B4B60EC" w14:textId="20544535" w:rsidR="00FA1ACA" w:rsidRDefault="00FA1ACA" w:rsidP="00FA1ACA">
      <w:r>
        <w:tab/>
      </w:r>
      <w:r>
        <w:tab/>
      </w:r>
      <w:r>
        <w:tab/>
      </w:r>
      <w:r>
        <w:tab/>
      </w:r>
      <w:r>
        <w:tab/>
      </w:r>
    </w:p>
    <w:p w14:paraId="5BEFC6F6" w14:textId="360EEDCF" w:rsidR="00FA1ACA" w:rsidRDefault="00FA1ACA" w:rsidP="00FA1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14:paraId="1EFB9EFC" w14:textId="689FE415" w:rsidR="00FA1ACA" w:rsidRDefault="00FA1ACA" w:rsidP="00FA1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</w:p>
    <w:p w14:paraId="42163299" w14:textId="2FA69AA9" w:rsidR="00FA1ACA" w:rsidRDefault="00FA1ACA" w:rsidP="00FA1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starosta</w:t>
      </w:r>
      <w:proofErr w:type="gramEnd"/>
      <w:r>
        <w:t xml:space="preserve"> obce</w:t>
      </w:r>
    </w:p>
    <w:p w14:paraId="7C62995F" w14:textId="785B7B78" w:rsidR="00FA1ACA" w:rsidRDefault="00FA1ACA" w:rsidP="00DA6DE3"/>
    <w:p w14:paraId="151D4D10" w14:textId="77777777" w:rsidR="00A24072" w:rsidRDefault="00A24072" w:rsidP="00DA6DE3">
      <w:proofErr w:type="gramStart"/>
      <w:r>
        <w:t>k</w:t>
      </w:r>
      <w:proofErr w:type="gramEnd"/>
      <w:r>
        <w:t xml:space="preserve"> </w:t>
      </w:r>
      <w:proofErr w:type="spellStart"/>
      <w:r>
        <w:t>bodu</w:t>
      </w:r>
      <w:proofErr w:type="spellEnd"/>
      <w:r>
        <w:t xml:space="preserve"> 2</w:t>
      </w:r>
    </w:p>
    <w:p w14:paraId="7409E2DB" w14:textId="77777777" w:rsidR="00A24072" w:rsidRDefault="00A24072" w:rsidP="00DA6DE3"/>
    <w:p w14:paraId="4354E7AC" w14:textId="16CB5B36" w:rsidR="00A24072" w:rsidRDefault="00A24072" w:rsidP="00DA6DE3">
      <w:proofErr w:type="spellStart"/>
      <w:r>
        <w:t>Uznesenie</w:t>
      </w:r>
      <w:proofErr w:type="spellEnd"/>
      <w:r>
        <w:t xml:space="preserve"> č. 13/2018</w:t>
      </w:r>
    </w:p>
    <w:p w14:paraId="48B4D3B6" w14:textId="77777777" w:rsidR="00A24072" w:rsidRDefault="00A24072" w:rsidP="00DA6DE3"/>
    <w:p w14:paraId="6B82B402" w14:textId="77777777" w:rsidR="002637F8" w:rsidRDefault="00A24072" w:rsidP="00DA6DE3">
      <w:proofErr w:type="spellStart"/>
      <w:r>
        <w:t>Obecné</w:t>
      </w:r>
      <w:proofErr w:type="spellEnd"/>
      <w:r>
        <w:t xml:space="preserve"> </w:t>
      </w:r>
      <w:proofErr w:type="spellStart"/>
      <w:r>
        <w:t>zastupiteľstvo</w:t>
      </w:r>
      <w:proofErr w:type="spellEnd"/>
      <w:r>
        <w:t xml:space="preserve"> v </w:t>
      </w:r>
      <w:proofErr w:type="spellStart"/>
      <w:r>
        <w:t>Lipt.Tepličke</w:t>
      </w:r>
      <w:proofErr w:type="spellEnd"/>
      <w:r w:rsidR="002637F8">
        <w:tab/>
      </w:r>
      <w:proofErr w:type="spellStart"/>
      <w:r w:rsidR="002637F8">
        <w:t>schvaľuje</w:t>
      </w:r>
      <w:proofErr w:type="spellEnd"/>
    </w:p>
    <w:p w14:paraId="533B63BB" w14:textId="44AE1440" w:rsidR="002637F8" w:rsidRDefault="002637F8" w:rsidP="00DA6DE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opravu</w:t>
      </w:r>
      <w:proofErr w:type="spellEnd"/>
      <w:proofErr w:type="gramEnd"/>
      <w:r>
        <w:t xml:space="preserve"> </w:t>
      </w:r>
      <w:proofErr w:type="spellStart"/>
      <w:r>
        <w:t>znenia</w:t>
      </w:r>
      <w:proofErr w:type="spellEnd"/>
      <w:r>
        <w:t xml:space="preserve"> </w:t>
      </w:r>
      <w:proofErr w:type="spellStart"/>
      <w:r>
        <w:t>uzneseni</w:t>
      </w:r>
      <w:r w:rsidR="00C04DA2">
        <w:t>a</w:t>
      </w:r>
      <w:proofErr w:type="spellEnd"/>
      <w:r>
        <w:t xml:space="preserve"> č. 11/2017 zo </w:t>
      </w:r>
      <w:proofErr w:type="spellStart"/>
      <w:r>
        <w:t>dňa</w:t>
      </w:r>
      <w:proofErr w:type="spellEnd"/>
      <w:r w:rsidR="00F26AC2">
        <w:t xml:space="preserve"> 10.1.2017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ktoré</w:t>
      </w:r>
      <w:proofErr w:type="spellEnd"/>
      <w:r>
        <w:t xml:space="preserve"> </w:t>
      </w:r>
      <w:proofErr w:type="spellStart"/>
      <w:r>
        <w:t>znie</w:t>
      </w:r>
      <w:proofErr w:type="spellEnd"/>
      <w:r>
        <w:t>:</w:t>
      </w:r>
    </w:p>
    <w:p w14:paraId="7E5465E8" w14:textId="77777777" w:rsidR="002637F8" w:rsidRDefault="002637F8" w:rsidP="00DA6DE3"/>
    <w:p w14:paraId="307E7465" w14:textId="62DB669D" w:rsidR="00DA6DE3" w:rsidRPr="000343ED" w:rsidRDefault="002637F8" w:rsidP="00DA6DE3"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zastupiteľstvo</w:t>
      </w:r>
      <w:proofErr w:type="spellEnd"/>
      <w:r>
        <w:t xml:space="preserve"> v </w:t>
      </w:r>
      <w:proofErr w:type="spellStart"/>
      <w:r>
        <w:t>Liptovskej</w:t>
      </w:r>
      <w:proofErr w:type="spellEnd"/>
      <w:r>
        <w:t xml:space="preserve"> </w:t>
      </w:r>
      <w:proofErr w:type="spellStart"/>
      <w:r>
        <w:t>Tepličke</w:t>
      </w:r>
      <w:proofErr w:type="spellEnd"/>
      <w:r>
        <w:tab/>
      </w:r>
    </w:p>
    <w:p w14:paraId="7E440182" w14:textId="02407851" w:rsidR="00DA6DE3" w:rsidRPr="000343ED" w:rsidRDefault="00DA6DE3" w:rsidP="00DA6DE3">
      <w:pPr>
        <w:rPr>
          <w:bCs/>
        </w:rPr>
      </w:pPr>
      <w:r w:rsidRPr="000343ED">
        <w:tab/>
      </w:r>
      <w:r w:rsidRPr="000343ED">
        <w:tab/>
      </w:r>
      <w:r w:rsidRPr="000343ED">
        <w:tab/>
      </w:r>
      <w:r w:rsidRPr="000343ED">
        <w:tab/>
      </w:r>
      <w:proofErr w:type="gramStart"/>
      <w:r w:rsidR="002637F8">
        <w:rPr>
          <w:bCs/>
        </w:rPr>
        <w:t>a</w:t>
      </w:r>
      <w:proofErr w:type="gramEnd"/>
      <w:r w:rsidR="002637F8">
        <w:rPr>
          <w:bCs/>
        </w:rPr>
        <w:t>/</w:t>
      </w:r>
      <w:r w:rsidR="002637F8">
        <w:rPr>
          <w:bCs/>
        </w:rPr>
        <w:tab/>
        <w:t xml:space="preserve">           </w:t>
      </w:r>
      <w:proofErr w:type="spellStart"/>
      <w:r w:rsidRPr="000343ED">
        <w:rPr>
          <w:bCs/>
        </w:rPr>
        <w:t>berie</w:t>
      </w:r>
      <w:proofErr w:type="spellEnd"/>
      <w:r w:rsidRPr="000343ED">
        <w:rPr>
          <w:bCs/>
        </w:rPr>
        <w:t xml:space="preserve"> </w:t>
      </w:r>
      <w:proofErr w:type="spellStart"/>
      <w:r w:rsidRPr="000343ED">
        <w:rPr>
          <w:bCs/>
        </w:rPr>
        <w:t>na</w:t>
      </w:r>
      <w:proofErr w:type="spellEnd"/>
      <w:r w:rsidRPr="000343ED">
        <w:rPr>
          <w:bCs/>
        </w:rPr>
        <w:t xml:space="preserve"> </w:t>
      </w:r>
      <w:proofErr w:type="spellStart"/>
      <w:r w:rsidRPr="000343ED">
        <w:rPr>
          <w:bCs/>
        </w:rPr>
        <w:t>vedomie</w:t>
      </w:r>
      <w:proofErr w:type="spellEnd"/>
    </w:p>
    <w:p w14:paraId="11FAC89F" w14:textId="77777777" w:rsidR="00DA6DE3" w:rsidRPr="000343ED" w:rsidRDefault="00DA6DE3" w:rsidP="00DA6DE3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žiadosť starostu obce Liptovská Teplička, </w:t>
      </w:r>
    </w:p>
    <w:p w14:paraId="5CEF40EB" w14:textId="58A7C5F4" w:rsidR="00DA6DE3" w:rsidRPr="000343ED" w:rsidRDefault="00C04DA2" w:rsidP="00DA6DE3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Ž</w:t>
      </w:r>
      <w:r w:rsidR="00DA6DE3" w:rsidRPr="000343ED">
        <w:rPr>
          <w:rFonts w:ascii="Times New Roman" w:hAnsi="Times New Roman" w:cs="Times New Roman"/>
          <w:bCs/>
          <w:lang w:val="sk-SK"/>
        </w:rPr>
        <w:t xml:space="preserve">iadosť o nenávratný finančný príspevok (ďalej </w:t>
      </w:r>
    </w:p>
    <w:p w14:paraId="619A6A4F" w14:textId="77777777" w:rsidR="00DA6DE3" w:rsidRPr="000343ED" w:rsidRDefault="00DA6DE3" w:rsidP="00DA6DE3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len </w:t>
      </w:r>
      <w:proofErr w:type="spellStart"/>
      <w:r w:rsidRPr="000343ED">
        <w:rPr>
          <w:rFonts w:ascii="Times New Roman" w:hAnsi="Times New Roman" w:cs="Times New Roman"/>
          <w:bCs/>
          <w:lang w:val="sk-SK"/>
        </w:rPr>
        <w:t>ŽoNFP</w:t>
      </w:r>
      <w:proofErr w:type="spellEnd"/>
      <w:r w:rsidRPr="000343ED">
        <w:rPr>
          <w:rFonts w:ascii="Times New Roman" w:hAnsi="Times New Roman" w:cs="Times New Roman"/>
          <w:bCs/>
          <w:lang w:val="sk-SK"/>
        </w:rPr>
        <w:t>)</w:t>
      </w:r>
    </w:p>
    <w:p w14:paraId="7BED4AF6" w14:textId="77777777" w:rsidR="00DA6DE3" w:rsidRPr="000343ED" w:rsidRDefault="00DA6DE3" w:rsidP="00DA6DE3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</w:p>
    <w:p w14:paraId="5961BFA5" w14:textId="77777777" w:rsidR="00DA6DE3" w:rsidRPr="000343ED" w:rsidRDefault="00DA6DE3" w:rsidP="00DA6DE3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>a) kód výzvy: OPLZ-PO6-SC612-2016-2</w:t>
      </w:r>
    </w:p>
    <w:p w14:paraId="1601F596" w14:textId="77777777" w:rsidR="00DA6DE3" w:rsidRPr="000343ED" w:rsidRDefault="00DA6DE3" w:rsidP="00DA6DE3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b) názov </w:t>
      </w:r>
      <w:proofErr w:type="spellStart"/>
      <w:r w:rsidRPr="000343ED">
        <w:rPr>
          <w:rFonts w:ascii="Times New Roman" w:hAnsi="Times New Roman" w:cs="Times New Roman"/>
          <w:bCs/>
          <w:lang w:val="sk-SK"/>
        </w:rPr>
        <w:t>ŽoNFP</w:t>
      </w:r>
      <w:proofErr w:type="spellEnd"/>
      <w:r w:rsidRPr="000343ED">
        <w:rPr>
          <w:rFonts w:ascii="Times New Roman" w:hAnsi="Times New Roman" w:cs="Times New Roman"/>
          <w:bCs/>
          <w:lang w:val="sk-SK"/>
        </w:rPr>
        <w:t>: „Výstavba komunitného centra v obci Liptovská Teplička“.</w:t>
      </w:r>
    </w:p>
    <w:p w14:paraId="64372A65" w14:textId="77777777" w:rsidR="00DA6DE3" w:rsidRPr="000343ED" w:rsidRDefault="00DA6DE3" w:rsidP="00DA6DE3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</w:p>
    <w:p w14:paraId="336259A8" w14:textId="4B09DF1A" w:rsidR="00DA6DE3" w:rsidRPr="000343ED" w:rsidRDefault="002637F8" w:rsidP="00DA6DE3">
      <w:pPr>
        <w:pStyle w:val="ZkladntextIMP"/>
        <w:spacing w:line="182" w:lineRule="auto"/>
        <w:ind w:left="2124" w:firstLine="708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b/ </w:t>
      </w:r>
      <w:r>
        <w:rPr>
          <w:rFonts w:ascii="Times New Roman" w:hAnsi="Times New Roman" w:cs="Times New Roman"/>
          <w:bCs/>
          <w:lang w:val="sk-SK"/>
        </w:rPr>
        <w:tab/>
        <w:t xml:space="preserve">           </w:t>
      </w:r>
      <w:r w:rsidR="00DA6DE3" w:rsidRPr="000343ED">
        <w:rPr>
          <w:rFonts w:ascii="Times New Roman" w:hAnsi="Times New Roman" w:cs="Times New Roman"/>
          <w:bCs/>
          <w:lang w:val="sk-SK"/>
        </w:rPr>
        <w:t>konštatuje</w:t>
      </w:r>
    </w:p>
    <w:p w14:paraId="5F164A43" w14:textId="77777777" w:rsidR="00DA6DE3" w:rsidRPr="000343ED" w:rsidRDefault="00DA6DE3" w:rsidP="00DA6DE3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</w:p>
    <w:p w14:paraId="752BCA12" w14:textId="77777777" w:rsidR="00DA6DE3" w:rsidRPr="000343ED" w:rsidRDefault="00DA6DE3" w:rsidP="00DA6DE3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</w:rPr>
      </w:pPr>
      <w:r w:rsidRPr="000343ED">
        <w:rPr>
          <w:rFonts w:ascii="Times New Roman" w:hAnsi="Times New Roman" w:cs="Times New Roman"/>
        </w:rPr>
        <w:t xml:space="preserve">že </w:t>
      </w:r>
      <w:proofErr w:type="spellStart"/>
      <w:r w:rsidRPr="000343ED">
        <w:rPr>
          <w:rFonts w:ascii="Times New Roman" w:hAnsi="Times New Roman" w:cs="Times New Roman"/>
        </w:rPr>
        <w:t>ciele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predkladan</w:t>
      </w:r>
      <w:proofErr w:type="spellEnd"/>
      <w:r w:rsidRPr="000343ED">
        <w:rPr>
          <w:rFonts w:ascii="Times New Roman" w:hAnsi="Times New Roman" w:cs="Times New Roman"/>
          <w:lang w:val="fr-FR"/>
        </w:rPr>
        <w:t>é</w:t>
      </w:r>
      <w:r w:rsidRPr="000343ED">
        <w:rPr>
          <w:rFonts w:ascii="Times New Roman" w:hAnsi="Times New Roman" w:cs="Times New Roman"/>
        </w:rPr>
        <w:t xml:space="preserve">ho projektu sú v </w:t>
      </w:r>
      <w:proofErr w:type="spellStart"/>
      <w:r w:rsidRPr="000343ED">
        <w:rPr>
          <w:rFonts w:ascii="Times New Roman" w:hAnsi="Times New Roman" w:cs="Times New Roman"/>
        </w:rPr>
        <w:t>súlade</w:t>
      </w:r>
      <w:proofErr w:type="spellEnd"/>
      <w:r w:rsidRPr="000343ED">
        <w:rPr>
          <w:rFonts w:ascii="Times New Roman" w:hAnsi="Times New Roman" w:cs="Times New Roman"/>
        </w:rPr>
        <w:t xml:space="preserve"> s platným </w:t>
      </w:r>
      <w:proofErr w:type="spellStart"/>
      <w:r w:rsidRPr="000343ED">
        <w:rPr>
          <w:rFonts w:ascii="Times New Roman" w:hAnsi="Times New Roman" w:cs="Times New Roman"/>
        </w:rPr>
        <w:t>programom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hospodarskeho</w:t>
      </w:r>
      <w:proofErr w:type="spellEnd"/>
      <w:r w:rsidRPr="000343ED">
        <w:rPr>
          <w:rFonts w:ascii="Times New Roman" w:hAnsi="Times New Roman" w:cs="Times New Roman"/>
        </w:rPr>
        <w:t xml:space="preserve"> a </w:t>
      </w:r>
      <w:proofErr w:type="spellStart"/>
      <w:r w:rsidRPr="000343ED">
        <w:rPr>
          <w:rFonts w:ascii="Times New Roman" w:hAnsi="Times New Roman" w:cs="Times New Roman"/>
        </w:rPr>
        <w:t>socialneho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rozvoja</w:t>
      </w:r>
      <w:proofErr w:type="spellEnd"/>
    </w:p>
    <w:p w14:paraId="2BF41DA9" w14:textId="77777777" w:rsidR="00DA6DE3" w:rsidRPr="000343ED" w:rsidRDefault="00DA6DE3" w:rsidP="00DA6DE3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</w:rPr>
      </w:pPr>
    </w:p>
    <w:p w14:paraId="4F229F74" w14:textId="77777777" w:rsidR="00DA6DE3" w:rsidRPr="000343ED" w:rsidRDefault="00DA6DE3" w:rsidP="00DA6DE3">
      <w:pPr>
        <w:ind w:left="2124" w:firstLine="708"/>
      </w:pPr>
      <w:proofErr w:type="gramStart"/>
      <w:r w:rsidRPr="000343ED">
        <w:lastRenderedPageBreak/>
        <w:t>c</w:t>
      </w:r>
      <w:proofErr w:type="gramEnd"/>
      <w:r w:rsidRPr="000343ED">
        <w:t>/</w:t>
      </w:r>
      <w:r w:rsidRPr="000343ED">
        <w:tab/>
      </w:r>
      <w:r w:rsidRPr="000343ED">
        <w:tab/>
      </w:r>
      <w:proofErr w:type="spellStart"/>
      <w:r w:rsidRPr="000343ED">
        <w:t>schvaľuje</w:t>
      </w:r>
      <w:proofErr w:type="spellEnd"/>
      <w:r w:rsidRPr="000343ED">
        <w:t xml:space="preserve"> </w:t>
      </w:r>
    </w:p>
    <w:p w14:paraId="7E4C14C8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 rámci Výzvy OPLZ-</w:t>
      </w:r>
    </w:p>
    <w:p w14:paraId="47C62F39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PO6-SC612-2016-2, za účelom realizácie </w:t>
      </w:r>
    </w:p>
    <w:p w14:paraId="190E6D35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projektu „Výstavba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komunitn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343ED">
        <w:rPr>
          <w:rFonts w:ascii="Times New Roman" w:hAnsi="Times New Roman" w:cs="Times New Roman"/>
          <w:sz w:val="24"/>
          <w:szCs w:val="24"/>
        </w:rPr>
        <w:t xml:space="preserve">ho centra v obci  </w:t>
      </w:r>
    </w:p>
    <w:p w14:paraId="59805960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Liptovská Teplička.“,</w:t>
      </w:r>
    </w:p>
    <w:p w14:paraId="2BF1B0E3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b) zabezpečenie realizácie projektu obcou po </w:t>
      </w:r>
    </w:p>
    <w:p w14:paraId="721BB55A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schválení Žiadosti o NFP,</w:t>
      </w:r>
    </w:p>
    <w:p w14:paraId="2C092313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c) spolufinancovanie projektu vo výške 5% z </w:t>
      </w:r>
    </w:p>
    <w:p w14:paraId="75936099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celkových oprávnených výdavkov,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vo výške </w:t>
      </w:r>
    </w:p>
    <w:p w14:paraId="31EDBF79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17 500,- </w:t>
      </w:r>
      <w:r w:rsidRPr="000343ED">
        <w:rPr>
          <w:rFonts w:ascii="Times New Roman" w:hAnsi="Times New Roman" w:cs="Times New Roman"/>
          <w:sz w:val="24"/>
          <w:szCs w:val="24"/>
          <w:lang w:val="pt-PT"/>
        </w:rPr>
        <w:t xml:space="preserve">€ </w:t>
      </w:r>
      <w:r w:rsidRPr="000343ED">
        <w:rPr>
          <w:rFonts w:ascii="Times New Roman" w:hAnsi="Times New Roman" w:cs="Times New Roman"/>
          <w:sz w:val="24"/>
          <w:szCs w:val="24"/>
        </w:rPr>
        <w:t>(celkov</w:t>
      </w:r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  <w:lang w:val="it-IT"/>
        </w:rPr>
        <w:t>opr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ávnen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</w:rPr>
        <w:t xml:space="preserve">výdavky projektu </w:t>
      </w:r>
    </w:p>
    <w:p w14:paraId="08D76265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predstavujú výšku maximálne 350 000,- </w:t>
      </w:r>
      <w:r w:rsidRPr="000343ED">
        <w:rPr>
          <w:rFonts w:ascii="Times New Roman" w:hAnsi="Times New Roman" w:cs="Times New Roman"/>
          <w:sz w:val="24"/>
          <w:szCs w:val="24"/>
          <w:lang w:val="pt-PT"/>
        </w:rPr>
        <w:t xml:space="preserve">€ </w:t>
      </w:r>
      <w:r w:rsidRPr="000343ED">
        <w:rPr>
          <w:rFonts w:ascii="Times New Roman" w:hAnsi="Times New Roman" w:cs="Times New Roman"/>
          <w:sz w:val="24"/>
          <w:szCs w:val="24"/>
        </w:rPr>
        <w:t xml:space="preserve">) a </w:t>
      </w:r>
    </w:p>
    <w:p w14:paraId="49E68393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zároveň financovanie prípadných neoprávnených </w:t>
      </w:r>
    </w:p>
    <w:p w14:paraId="2B5271CD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výdavkov,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</w:rPr>
        <w:t xml:space="preserve">vzniknú v priebehu realizácie </w:t>
      </w:r>
    </w:p>
    <w:p w14:paraId="14E47F52" w14:textId="77777777" w:rsidR="00DA6DE3" w:rsidRPr="000343ED" w:rsidRDefault="00DA6DE3" w:rsidP="00DA6DE3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projektu v maximálnej výške 30 000,-€</w:t>
      </w:r>
    </w:p>
    <w:p w14:paraId="1CF528F5" w14:textId="77777777" w:rsidR="00DA6DE3" w:rsidRPr="000343ED" w:rsidRDefault="00DA6DE3" w:rsidP="00DA6DE3"/>
    <w:p w14:paraId="1CEBEB8D" w14:textId="2B10D78C" w:rsidR="00DA6DE3" w:rsidRPr="00DA6DE3" w:rsidRDefault="00DA6DE3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FC7C6C9" w14:textId="3E68513E" w:rsidR="00B25FB1" w:rsidRDefault="002637F8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Opravné uznesenie znie:</w:t>
      </w:r>
    </w:p>
    <w:p w14:paraId="4225C7A1" w14:textId="62DD6601" w:rsidR="002637F8" w:rsidRPr="00DA6DE3" w:rsidRDefault="002637F8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Liptovskej Tepličke</w:t>
      </w:r>
    </w:p>
    <w:p w14:paraId="1E21D3D5" w14:textId="606A713B" w:rsidR="00B25FB1" w:rsidRPr="00F26AC2" w:rsidRDefault="00A06734" w:rsidP="002637F8">
      <w:pPr>
        <w:pStyle w:val="Body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3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3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37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637F8" w:rsidRPr="00F26AC2">
        <w:rPr>
          <w:rFonts w:ascii="Times New Roman" w:hAnsi="Times New Roman" w:cs="Times New Roman"/>
          <w:bCs/>
          <w:sz w:val="24"/>
          <w:szCs w:val="24"/>
        </w:rPr>
        <w:t>a/</w:t>
      </w:r>
      <w:r w:rsidR="002637F8" w:rsidRPr="00F26AC2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F26AC2">
        <w:rPr>
          <w:rFonts w:ascii="Times New Roman" w:hAnsi="Times New Roman" w:cs="Times New Roman"/>
          <w:bCs/>
          <w:sz w:val="24"/>
          <w:szCs w:val="24"/>
        </w:rPr>
        <w:t>berie na vedomie</w:t>
      </w:r>
    </w:p>
    <w:p w14:paraId="27E36788" w14:textId="46E17FB1" w:rsidR="00B25FB1" w:rsidRPr="00DA6DE3" w:rsidRDefault="00A06734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ž</w:t>
      </w:r>
      <w:r w:rsidRPr="00DA6DE3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DA6DE3">
        <w:rPr>
          <w:rFonts w:ascii="Times New Roman" w:hAnsi="Times New Roman" w:cs="Times New Roman"/>
          <w:sz w:val="24"/>
          <w:szCs w:val="24"/>
        </w:rPr>
        <w:t xml:space="preserve">ť </w:t>
      </w:r>
      <w:r w:rsidR="004366D3" w:rsidRPr="00DA6DE3">
        <w:rPr>
          <w:rFonts w:ascii="Times New Roman" w:hAnsi="Times New Roman" w:cs="Times New Roman"/>
          <w:sz w:val="24"/>
          <w:szCs w:val="24"/>
        </w:rPr>
        <w:t xml:space="preserve">starostu obce </w:t>
      </w:r>
      <w:r w:rsidR="00A94A89" w:rsidRPr="00DA6DE3">
        <w:rPr>
          <w:rFonts w:ascii="Times New Roman" w:hAnsi="Times New Roman" w:cs="Times New Roman"/>
          <w:sz w:val="24"/>
          <w:szCs w:val="24"/>
        </w:rPr>
        <w:t>Liptovská Teplička</w:t>
      </w:r>
      <w:r w:rsidRPr="00DA6DE3">
        <w:rPr>
          <w:rFonts w:ascii="Times New Roman" w:hAnsi="Times New Roman" w:cs="Times New Roman"/>
          <w:sz w:val="24"/>
          <w:szCs w:val="24"/>
        </w:rPr>
        <w:t>, Ž</w:t>
      </w:r>
      <w:r w:rsidRPr="00DA6DE3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DA6DE3">
        <w:rPr>
          <w:rFonts w:ascii="Times New Roman" w:hAnsi="Times New Roman" w:cs="Times New Roman"/>
          <w:sz w:val="24"/>
          <w:szCs w:val="24"/>
        </w:rPr>
        <w:t>ť o nenávratný finančný príspevok (ďalej ŽoNFP)</w:t>
      </w:r>
    </w:p>
    <w:p w14:paraId="5A07889C" w14:textId="53EC74C1" w:rsidR="00B25FB1" w:rsidRPr="00DA6DE3" w:rsidRDefault="002637F8" w:rsidP="002637F8">
      <w:pPr>
        <w:pStyle w:val="BodyA"/>
        <w:ind w:lef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734" w:rsidRPr="00DA6DE3">
        <w:rPr>
          <w:rFonts w:ascii="Times New Roman" w:hAnsi="Times New Roman" w:cs="Times New Roman"/>
          <w:sz w:val="24"/>
          <w:szCs w:val="24"/>
        </w:rPr>
        <w:t>a) k</w:t>
      </w:r>
      <w:r w:rsidR="00A06734" w:rsidRPr="00DA6DE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06734" w:rsidRPr="00DA6DE3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="00A06734" w:rsidRPr="00DA6DE3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="00A06734" w:rsidRPr="00DA6DE3">
        <w:rPr>
          <w:rFonts w:ascii="Times New Roman" w:hAnsi="Times New Roman" w:cs="Times New Roman"/>
          <w:sz w:val="24"/>
          <w:szCs w:val="24"/>
        </w:rPr>
        <w:t>: OPLZ-PO6-SC61</w:t>
      </w:r>
      <w:r w:rsidR="004366D3" w:rsidRPr="00DA6DE3">
        <w:rPr>
          <w:rFonts w:ascii="Times New Roman" w:hAnsi="Times New Roman" w:cs="Times New Roman"/>
          <w:sz w:val="24"/>
          <w:szCs w:val="24"/>
        </w:rPr>
        <w:t>3</w:t>
      </w:r>
      <w:r w:rsidR="00A06734" w:rsidRPr="00DA6DE3">
        <w:rPr>
          <w:rFonts w:ascii="Times New Roman" w:hAnsi="Times New Roman" w:cs="Times New Roman"/>
          <w:sz w:val="24"/>
          <w:szCs w:val="24"/>
        </w:rPr>
        <w:t>-201</w:t>
      </w:r>
      <w:r w:rsidR="00546772" w:rsidRPr="00DA6DE3">
        <w:rPr>
          <w:rFonts w:ascii="Times New Roman" w:hAnsi="Times New Roman" w:cs="Times New Roman"/>
          <w:sz w:val="24"/>
          <w:szCs w:val="24"/>
        </w:rPr>
        <w:t>6</w:t>
      </w:r>
      <w:r w:rsidR="00A06734" w:rsidRPr="00DA6DE3">
        <w:rPr>
          <w:rFonts w:ascii="Times New Roman" w:hAnsi="Times New Roman" w:cs="Times New Roman"/>
          <w:sz w:val="24"/>
          <w:szCs w:val="24"/>
        </w:rPr>
        <w:t>-</w:t>
      </w:r>
      <w:r w:rsidR="004366D3" w:rsidRPr="00DA6DE3">
        <w:rPr>
          <w:rFonts w:ascii="Times New Roman" w:hAnsi="Times New Roman" w:cs="Times New Roman"/>
          <w:sz w:val="24"/>
          <w:szCs w:val="24"/>
        </w:rPr>
        <w:t>2</w:t>
      </w:r>
      <w:r w:rsidR="00A06734" w:rsidRPr="00DA6DE3">
        <w:rPr>
          <w:rFonts w:ascii="Times New Roman" w:hAnsi="Times New Roman" w:cs="Times New Roman"/>
          <w:sz w:val="24"/>
          <w:szCs w:val="24"/>
        </w:rPr>
        <w:t>,</w:t>
      </w:r>
    </w:p>
    <w:p w14:paraId="6E10B3B4" w14:textId="3529F38B" w:rsidR="00B25FB1" w:rsidRPr="00DA6DE3" w:rsidRDefault="00F22881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 xml:space="preserve">b) názov </w:t>
      </w:r>
      <w:proofErr w:type="spellStart"/>
      <w:r w:rsidRPr="00DA6DE3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DA6DE3">
        <w:rPr>
          <w:rFonts w:ascii="Times New Roman" w:hAnsi="Times New Roman" w:cs="Times New Roman"/>
          <w:sz w:val="24"/>
          <w:szCs w:val="24"/>
        </w:rPr>
        <w:t>: „</w:t>
      </w:r>
      <w:r w:rsidR="00A94A89" w:rsidRPr="00DA6DE3">
        <w:rPr>
          <w:rFonts w:ascii="Times New Roman" w:hAnsi="Times New Roman" w:cs="Times New Roman"/>
          <w:sz w:val="24"/>
          <w:szCs w:val="24"/>
        </w:rPr>
        <w:t xml:space="preserve">Výstavba </w:t>
      </w:r>
      <w:r w:rsidR="00C76C38" w:rsidRPr="00DA6DE3">
        <w:rPr>
          <w:rFonts w:ascii="Times New Roman" w:hAnsi="Times New Roman" w:cs="Times New Roman"/>
          <w:sz w:val="24"/>
          <w:szCs w:val="24"/>
        </w:rPr>
        <w:t xml:space="preserve">komunitného centra v obci </w:t>
      </w:r>
      <w:r w:rsidR="00A94A89" w:rsidRPr="00DA6DE3">
        <w:rPr>
          <w:rFonts w:ascii="Times New Roman" w:hAnsi="Times New Roman" w:cs="Times New Roman"/>
          <w:sz w:val="24"/>
          <w:szCs w:val="24"/>
        </w:rPr>
        <w:t>Liptovská Teplička</w:t>
      </w:r>
      <w:r w:rsidR="00C76C38" w:rsidRPr="00DA6DE3">
        <w:rPr>
          <w:rFonts w:ascii="Times New Roman" w:hAnsi="Times New Roman" w:cs="Times New Roman"/>
          <w:sz w:val="24"/>
          <w:szCs w:val="24"/>
        </w:rPr>
        <w:t xml:space="preserve"> </w:t>
      </w:r>
      <w:r w:rsidR="00A06734" w:rsidRPr="00DA6DE3">
        <w:rPr>
          <w:rFonts w:ascii="Times New Roman" w:hAnsi="Times New Roman" w:cs="Times New Roman"/>
          <w:sz w:val="24"/>
          <w:szCs w:val="24"/>
        </w:rPr>
        <w:t>“</w:t>
      </w:r>
    </w:p>
    <w:p w14:paraId="11CAFF9F" w14:textId="77777777" w:rsidR="00B25FB1" w:rsidRPr="00DA6DE3" w:rsidRDefault="00B25FB1" w:rsidP="000C450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332A61FA" w14:textId="77777777" w:rsidR="002637F8" w:rsidRPr="00F26AC2" w:rsidRDefault="002637F8" w:rsidP="002637F8">
      <w:pPr>
        <w:pStyle w:val="BodyA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6AC2">
        <w:rPr>
          <w:rFonts w:ascii="Times New Roman" w:hAnsi="Times New Roman" w:cs="Times New Roman"/>
          <w:bCs/>
          <w:sz w:val="24"/>
          <w:szCs w:val="24"/>
        </w:rPr>
        <w:t>b/</w:t>
      </w:r>
      <w:r w:rsidRPr="00F26AC2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A06734" w:rsidRPr="00F26AC2">
        <w:rPr>
          <w:rFonts w:ascii="Times New Roman" w:hAnsi="Times New Roman" w:cs="Times New Roman"/>
          <w:bCs/>
          <w:sz w:val="24"/>
          <w:szCs w:val="24"/>
        </w:rPr>
        <w:t xml:space="preserve"> konštatuje</w:t>
      </w:r>
      <w:r w:rsidR="00A06734" w:rsidRPr="00F26A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F6B353" w14:textId="350F9682" w:rsidR="00F26AC2" w:rsidRDefault="002637F8" w:rsidP="002637F8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A06734" w:rsidRPr="00DA6DE3"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 w:rsidR="00A06734" w:rsidRPr="00DA6DE3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="00A06734" w:rsidRPr="00DA6DE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A06734" w:rsidRPr="00DA6DE3">
        <w:rPr>
          <w:rFonts w:ascii="Times New Roman" w:hAnsi="Times New Roman" w:cs="Times New Roman"/>
          <w:sz w:val="24"/>
          <w:szCs w:val="24"/>
        </w:rPr>
        <w:t>ho projektu sú v súlade s</w:t>
      </w:r>
      <w:r w:rsidR="00F26AC2">
        <w:rPr>
          <w:rFonts w:ascii="Times New Roman" w:hAnsi="Times New Roman" w:cs="Times New Roman"/>
          <w:sz w:val="24"/>
          <w:szCs w:val="24"/>
        </w:rPr>
        <w:t> </w:t>
      </w:r>
      <w:r w:rsidR="00A06734" w:rsidRPr="00DA6DE3">
        <w:rPr>
          <w:rFonts w:ascii="Times New Roman" w:hAnsi="Times New Roman" w:cs="Times New Roman"/>
          <w:sz w:val="24"/>
          <w:szCs w:val="24"/>
        </w:rPr>
        <w:t>platným</w:t>
      </w:r>
    </w:p>
    <w:p w14:paraId="4B25193C" w14:textId="77777777" w:rsidR="00F26AC2" w:rsidRDefault="00A06734" w:rsidP="00F26AC2">
      <w:pPr>
        <w:pStyle w:val="BodyA"/>
        <w:ind w:left="3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programom hospod</w:t>
      </w:r>
      <w:r w:rsidR="00E31A28" w:rsidRPr="00DA6DE3">
        <w:rPr>
          <w:rFonts w:ascii="Times New Roman" w:hAnsi="Times New Roman" w:cs="Times New Roman"/>
          <w:sz w:val="24"/>
          <w:szCs w:val="24"/>
        </w:rPr>
        <w:t>á</w:t>
      </w:r>
      <w:r w:rsidRPr="00DA6DE3">
        <w:rPr>
          <w:rFonts w:ascii="Times New Roman" w:hAnsi="Times New Roman" w:cs="Times New Roman"/>
          <w:sz w:val="24"/>
          <w:szCs w:val="24"/>
        </w:rPr>
        <w:t>rskeho a soci</w:t>
      </w:r>
      <w:r w:rsidR="00E31A28" w:rsidRPr="00DA6DE3">
        <w:rPr>
          <w:rFonts w:ascii="Times New Roman" w:hAnsi="Times New Roman" w:cs="Times New Roman"/>
          <w:sz w:val="24"/>
          <w:szCs w:val="24"/>
        </w:rPr>
        <w:t>á</w:t>
      </w:r>
      <w:r w:rsidRPr="00DA6DE3">
        <w:rPr>
          <w:rFonts w:ascii="Times New Roman" w:hAnsi="Times New Roman" w:cs="Times New Roman"/>
          <w:sz w:val="24"/>
          <w:szCs w:val="24"/>
        </w:rPr>
        <w:t xml:space="preserve">lneho rozvoja a </w:t>
      </w:r>
    </w:p>
    <w:p w14:paraId="33BD3AB9" w14:textId="6946012A" w:rsidR="00B25FB1" w:rsidRPr="00DA6DE3" w:rsidRDefault="00A06734" w:rsidP="00F26AC2">
      <w:pPr>
        <w:pStyle w:val="BodyA"/>
        <w:ind w:left="3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s Územný</w:t>
      </w:r>
      <w:r w:rsidRPr="00DA6DE3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DA6DE3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DA6DE3">
        <w:rPr>
          <w:rFonts w:ascii="Times New Roman" w:hAnsi="Times New Roman" w:cs="Times New Roman"/>
          <w:sz w:val="24"/>
          <w:szCs w:val="24"/>
        </w:rPr>
        <w:t xml:space="preserve"> </w:t>
      </w:r>
      <w:r w:rsidR="004366D3" w:rsidRPr="00DA6DE3">
        <w:rPr>
          <w:rFonts w:ascii="Times New Roman" w:hAnsi="Times New Roman" w:cs="Times New Roman"/>
          <w:sz w:val="24"/>
          <w:szCs w:val="24"/>
        </w:rPr>
        <w:t xml:space="preserve">obce </w:t>
      </w:r>
      <w:r w:rsidR="00A94A89" w:rsidRPr="00DA6DE3">
        <w:rPr>
          <w:rFonts w:ascii="Times New Roman" w:hAnsi="Times New Roman" w:cs="Times New Roman"/>
          <w:sz w:val="24"/>
          <w:szCs w:val="24"/>
        </w:rPr>
        <w:t>Liptovská Teplička</w:t>
      </w:r>
      <w:r w:rsidRPr="00DA6DE3">
        <w:rPr>
          <w:rFonts w:ascii="Times New Roman" w:hAnsi="Times New Roman" w:cs="Times New Roman"/>
          <w:sz w:val="24"/>
          <w:szCs w:val="24"/>
        </w:rPr>
        <w:t>.</w:t>
      </w:r>
    </w:p>
    <w:p w14:paraId="7D829B60" w14:textId="77777777" w:rsidR="00B25FB1" w:rsidRPr="00DA6DE3" w:rsidRDefault="00E31A28" w:rsidP="000C4500">
      <w:pPr>
        <w:pStyle w:val="BodyA"/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ab/>
      </w:r>
    </w:p>
    <w:p w14:paraId="168FBFB8" w14:textId="68D778EA" w:rsidR="00B25FB1" w:rsidRPr="00F26AC2" w:rsidRDefault="00F26AC2" w:rsidP="002637F8">
      <w:pPr>
        <w:pStyle w:val="BodyA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7F8" w:rsidRPr="00F26AC2">
        <w:rPr>
          <w:rFonts w:ascii="Times New Roman" w:hAnsi="Times New Roman" w:cs="Times New Roman"/>
          <w:bCs/>
          <w:sz w:val="24"/>
          <w:szCs w:val="24"/>
        </w:rPr>
        <w:t>c/</w:t>
      </w:r>
      <w:r w:rsidR="002637F8" w:rsidRPr="00F26AC2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A06734" w:rsidRPr="00F26AC2">
        <w:rPr>
          <w:rFonts w:ascii="Times New Roman" w:hAnsi="Times New Roman" w:cs="Times New Roman"/>
          <w:bCs/>
          <w:sz w:val="24"/>
          <w:szCs w:val="24"/>
        </w:rPr>
        <w:t xml:space="preserve"> schvaľuje</w:t>
      </w:r>
    </w:p>
    <w:p w14:paraId="23BAA37A" w14:textId="7FA14A24" w:rsidR="00B25FB1" w:rsidRPr="00DA6DE3" w:rsidRDefault="00A06734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DA6DE3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DA6DE3">
        <w:rPr>
          <w:rFonts w:ascii="Times New Roman" w:hAnsi="Times New Roman" w:cs="Times New Roman"/>
          <w:sz w:val="24"/>
          <w:szCs w:val="24"/>
        </w:rPr>
        <w:t xml:space="preserve"> v rámci Výzvy OPLZ-PO6-SC61</w:t>
      </w:r>
      <w:r w:rsidR="004366D3" w:rsidRPr="00DA6DE3">
        <w:rPr>
          <w:rFonts w:ascii="Times New Roman" w:hAnsi="Times New Roman" w:cs="Times New Roman"/>
          <w:sz w:val="24"/>
          <w:szCs w:val="24"/>
        </w:rPr>
        <w:t>3</w:t>
      </w:r>
      <w:r w:rsidRPr="00DA6DE3">
        <w:rPr>
          <w:rFonts w:ascii="Times New Roman" w:hAnsi="Times New Roman" w:cs="Times New Roman"/>
          <w:sz w:val="24"/>
          <w:szCs w:val="24"/>
        </w:rPr>
        <w:t>-201</w:t>
      </w:r>
      <w:r w:rsidR="00546772" w:rsidRPr="00DA6DE3">
        <w:rPr>
          <w:rFonts w:ascii="Times New Roman" w:hAnsi="Times New Roman" w:cs="Times New Roman"/>
          <w:sz w:val="24"/>
          <w:szCs w:val="24"/>
        </w:rPr>
        <w:t>6</w:t>
      </w:r>
      <w:r w:rsidRPr="00DA6DE3">
        <w:rPr>
          <w:rFonts w:ascii="Times New Roman" w:hAnsi="Times New Roman" w:cs="Times New Roman"/>
          <w:sz w:val="24"/>
          <w:szCs w:val="24"/>
        </w:rPr>
        <w:t>-</w:t>
      </w:r>
      <w:r w:rsidR="004366D3" w:rsidRPr="00DA6DE3">
        <w:rPr>
          <w:rFonts w:ascii="Times New Roman" w:hAnsi="Times New Roman" w:cs="Times New Roman"/>
          <w:sz w:val="24"/>
          <w:szCs w:val="24"/>
        </w:rPr>
        <w:t>2</w:t>
      </w:r>
      <w:r w:rsidRPr="00DA6DE3">
        <w:rPr>
          <w:rFonts w:ascii="Times New Roman" w:hAnsi="Times New Roman" w:cs="Times New Roman"/>
          <w:sz w:val="24"/>
          <w:szCs w:val="24"/>
        </w:rPr>
        <w:t>, za účelom realizácie projektu</w:t>
      </w:r>
    </w:p>
    <w:p w14:paraId="616A05E5" w14:textId="77777777" w:rsidR="00F26AC2" w:rsidRDefault="00A06734" w:rsidP="002637F8">
      <w:pPr>
        <w:pStyle w:val="BodyA"/>
        <w:ind w:left="4080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„</w:t>
      </w:r>
      <w:r w:rsidR="00A94A89" w:rsidRPr="00DA6DE3">
        <w:rPr>
          <w:rFonts w:ascii="Times New Roman" w:hAnsi="Times New Roman" w:cs="Times New Roman"/>
          <w:sz w:val="24"/>
          <w:szCs w:val="24"/>
        </w:rPr>
        <w:t>Výstavba komu</w:t>
      </w:r>
      <w:r w:rsidR="002637F8">
        <w:rPr>
          <w:rFonts w:ascii="Times New Roman" w:hAnsi="Times New Roman" w:cs="Times New Roman"/>
          <w:sz w:val="24"/>
          <w:szCs w:val="24"/>
        </w:rPr>
        <w:t xml:space="preserve">nitného centra v obci Liptovská </w:t>
      </w:r>
    </w:p>
    <w:p w14:paraId="4A1E4A8C" w14:textId="3B710A58" w:rsidR="00B25FB1" w:rsidRPr="00DA6DE3" w:rsidRDefault="002637F8" w:rsidP="002637F8">
      <w:pPr>
        <w:pStyle w:val="BodyA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4A89" w:rsidRPr="00DA6DE3">
        <w:rPr>
          <w:rFonts w:ascii="Times New Roman" w:hAnsi="Times New Roman" w:cs="Times New Roman"/>
          <w:sz w:val="24"/>
          <w:szCs w:val="24"/>
        </w:rPr>
        <w:t>eplička</w:t>
      </w:r>
      <w:r w:rsidR="00A06734" w:rsidRPr="00DA6DE3">
        <w:rPr>
          <w:rFonts w:ascii="Times New Roman" w:hAnsi="Times New Roman" w:cs="Times New Roman"/>
          <w:sz w:val="24"/>
          <w:szCs w:val="24"/>
        </w:rPr>
        <w:t>“,</w:t>
      </w:r>
    </w:p>
    <w:p w14:paraId="071EC4CA" w14:textId="77777777" w:rsidR="00B25FB1" w:rsidRPr="00DA6DE3" w:rsidRDefault="00A06734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</w:p>
    <w:p w14:paraId="42702A63" w14:textId="77777777" w:rsidR="00B25FB1" w:rsidRPr="00DA6DE3" w:rsidRDefault="00A06734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c) spolufinancovanie projektu vo výške 5% z celkových oprávnených výdavkov</w:t>
      </w:r>
      <w:r w:rsidR="00EE1093" w:rsidRPr="00DA6DE3">
        <w:rPr>
          <w:rFonts w:ascii="Times New Roman" w:hAnsi="Times New Roman" w:cs="Times New Roman"/>
          <w:sz w:val="24"/>
          <w:szCs w:val="24"/>
        </w:rPr>
        <w:t>,</w:t>
      </w:r>
    </w:p>
    <w:p w14:paraId="641D5845" w14:textId="77777777" w:rsidR="00F26AC2" w:rsidRDefault="00045188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d)</w:t>
      </w:r>
      <w:r w:rsidR="000C4500" w:rsidRPr="00DA6DE3">
        <w:rPr>
          <w:rFonts w:ascii="Times New Roman" w:hAnsi="Times New Roman" w:cs="Times New Roman"/>
          <w:sz w:val="24"/>
          <w:szCs w:val="24"/>
        </w:rPr>
        <w:t xml:space="preserve"> zabezpečenie financovania prípadných neoprávnených </w:t>
      </w:r>
      <w:r w:rsidR="002637F8">
        <w:rPr>
          <w:rFonts w:ascii="Times New Roman" w:hAnsi="Times New Roman" w:cs="Times New Roman"/>
          <w:sz w:val="24"/>
          <w:szCs w:val="24"/>
        </w:rPr>
        <w:t xml:space="preserve">     </w:t>
      </w:r>
      <w:r w:rsidR="000C4500" w:rsidRPr="00DA6DE3">
        <w:rPr>
          <w:rFonts w:ascii="Times New Roman" w:hAnsi="Times New Roman" w:cs="Times New Roman"/>
          <w:sz w:val="24"/>
          <w:szCs w:val="24"/>
        </w:rPr>
        <w:t xml:space="preserve">výdavkov projektu, ktoré predstavujú rozdiel medzi </w:t>
      </w:r>
    </w:p>
    <w:p w14:paraId="5E168B37" w14:textId="54D03E7C" w:rsidR="00045188" w:rsidRDefault="000C4500" w:rsidP="002637F8">
      <w:pPr>
        <w:pStyle w:val="BodyA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DA6DE3">
        <w:rPr>
          <w:rFonts w:ascii="Times New Roman" w:hAnsi="Times New Roman" w:cs="Times New Roman"/>
          <w:sz w:val="24"/>
          <w:szCs w:val="24"/>
        </w:rPr>
        <w:t>celkovými výdavkami projektu a celkovými oprávnenými výdavkami projektu.</w:t>
      </w:r>
    </w:p>
    <w:p w14:paraId="347B55A8" w14:textId="77777777" w:rsidR="00FA1ACA" w:rsidRDefault="00FA1ACA" w:rsidP="00FA1ACA">
      <w:proofErr w:type="spellStart"/>
      <w:r>
        <w:t>Hlasovanie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:  </w:t>
      </w:r>
      <w:proofErr w:type="gramStart"/>
      <w:r>
        <w:t>ZA :</w:t>
      </w:r>
      <w:proofErr w:type="gramEnd"/>
      <w:r>
        <w:t xml:space="preserve">   6</w:t>
      </w:r>
      <w:r>
        <w:tab/>
      </w:r>
      <w:r>
        <w:tab/>
        <w:t>PROTI:   0</w:t>
      </w:r>
      <w:r>
        <w:tab/>
      </w:r>
      <w:r>
        <w:tab/>
        <w:t>ZDRŽAL SA:  0</w:t>
      </w:r>
    </w:p>
    <w:p w14:paraId="7A91E2D9" w14:textId="77777777" w:rsidR="00FA1ACA" w:rsidRDefault="00FA1ACA" w:rsidP="00FA1ACA">
      <w:r>
        <w:t xml:space="preserve">NEPRÍTOMNÍ: </w:t>
      </w:r>
      <w:proofErr w:type="gramStart"/>
      <w:r>
        <w:t>3  NEHLASOVAL</w:t>
      </w:r>
      <w:proofErr w:type="gramEnd"/>
      <w:r>
        <w:t>: 0</w:t>
      </w:r>
    </w:p>
    <w:p w14:paraId="49B89059" w14:textId="77777777" w:rsidR="00FA1ACA" w:rsidRDefault="00FA1ACA" w:rsidP="00FA1ACA">
      <w:proofErr w:type="spellStart"/>
      <w:r>
        <w:t>Za</w:t>
      </w:r>
      <w:proofErr w:type="spellEnd"/>
      <w:r>
        <w:t xml:space="preserve">: </w:t>
      </w:r>
      <w:proofErr w:type="spellStart"/>
      <w:r>
        <w:t>Mgr.Jana</w:t>
      </w:r>
      <w:proofErr w:type="spellEnd"/>
      <w:r>
        <w:t xml:space="preserve"> Smolárová,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Marcel </w:t>
      </w:r>
      <w:proofErr w:type="spellStart"/>
      <w:r>
        <w:t>Puška</w:t>
      </w:r>
      <w:proofErr w:type="spellEnd"/>
    </w:p>
    <w:p w14:paraId="4886875D" w14:textId="77777777" w:rsidR="00FA1ACA" w:rsidRDefault="00FA1ACA" w:rsidP="00FA1ACA">
      <w:proofErr w:type="spellStart"/>
      <w:r>
        <w:t>Proti</w:t>
      </w:r>
      <w:proofErr w:type="spellEnd"/>
      <w:r>
        <w:t>: 0</w:t>
      </w:r>
      <w:r>
        <w:tab/>
      </w:r>
      <w:r>
        <w:tab/>
      </w:r>
      <w:proofErr w:type="spellStart"/>
      <w:r>
        <w:t>Zdržal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:  0        </w:t>
      </w:r>
      <w:proofErr w:type="spellStart"/>
      <w:r>
        <w:t>Neprítomní</w:t>
      </w:r>
      <w:proofErr w:type="spellEnd"/>
      <w:r>
        <w:t xml:space="preserve">: </w:t>
      </w:r>
      <w:proofErr w:type="spellStart"/>
      <w:r>
        <w:t>Ľuboslav</w:t>
      </w:r>
      <w:proofErr w:type="spellEnd"/>
      <w:r>
        <w:t xml:space="preserve"> Koreň, Jaroslav Géci, </w:t>
      </w:r>
      <w:proofErr w:type="spellStart"/>
      <w:r>
        <w:t>Bc</w:t>
      </w:r>
      <w:proofErr w:type="spellEnd"/>
      <w:r>
        <w:t xml:space="preserve">. Martin </w:t>
      </w:r>
      <w:proofErr w:type="spellStart"/>
      <w:r>
        <w:t>Jurčík</w:t>
      </w:r>
      <w:proofErr w:type="spellEnd"/>
    </w:p>
    <w:p w14:paraId="1232733B" w14:textId="77777777" w:rsidR="00FA1ACA" w:rsidRDefault="00FA1ACA" w:rsidP="00FA1ACA">
      <w:pPr>
        <w:pStyle w:val="BodyA"/>
        <w:jc w:val="both"/>
        <w:rPr>
          <w:rFonts w:ascii="Times New Roman" w:hAnsi="Times New Roman" w:cs="Times New Roman"/>
        </w:rPr>
      </w:pPr>
    </w:p>
    <w:p w14:paraId="2588083C" w14:textId="77777777" w:rsidR="00FA1ACA" w:rsidRDefault="00FA1ACA" w:rsidP="00FA1ACA">
      <w:pPr>
        <w:pStyle w:val="BodyA"/>
        <w:jc w:val="both"/>
        <w:rPr>
          <w:rFonts w:ascii="Times New Roman" w:hAnsi="Times New Roman" w:cs="Times New Roman"/>
        </w:rPr>
      </w:pPr>
    </w:p>
    <w:p w14:paraId="0817628E" w14:textId="6F869032" w:rsidR="00FA1ACA" w:rsidRDefault="00FA1ACA" w:rsidP="00FA1ACA">
      <w:pPr>
        <w:pStyle w:val="BodyA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</w:t>
      </w:r>
    </w:p>
    <w:p w14:paraId="0F70A56A" w14:textId="6127AB4E" w:rsidR="00FA1ACA" w:rsidRDefault="00FA1ACA" w:rsidP="00FA1ACA">
      <w:pPr>
        <w:pStyle w:val="Body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Mgr.Slavomír</w:t>
      </w:r>
      <w:proofErr w:type="spellEnd"/>
      <w:r>
        <w:rPr>
          <w:rFonts w:ascii="Times New Roman" w:hAnsi="Times New Roman" w:cs="Times New Roman"/>
        </w:rPr>
        <w:t xml:space="preserve"> Kopáč</w:t>
      </w:r>
    </w:p>
    <w:p w14:paraId="40F70FD8" w14:textId="264002CE" w:rsidR="00FA1ACA" w:rsidRPr="00DA6DE3" w:rsidRDefault="00FA1ACA" w:rsidP="00FA1ACA">
      <w:pPr>
        <w:pStyle w:val="Body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starosta obce</w:t>
      </w:r>
    </w:p>
    <w:sectPr w:rsidR="00FA1ACA" w:rsidRPr="00DA6DE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95F8" w14:textId="77777777" w:rsidR="00A71954" w:rsidRDefault="00A71954">
      <w:r>
        <w:separator/>
      </w:r>
    </w:p>
  </w:endnote>
  <w:endnote w:type="continuationSeparator" w:id="0">
    <w:p w14:paraId="726734F1" w14:textId="77777777" w:rsidR="00A71954" w:rsidRDefault="00A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EA23" w14:textId="77777777" w:rsidR="00B25FB1" w:rsidRDefault="00B25FB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B27C" w14:textId="77777777" w:rsidR="00A71954" w:rsidRDefault="00A71954">
      <w:r>
        <w:separator/>
      </w:r>
    </w:p>
  </w:footnote>
  <w:footnote w:type="continuationSeparator" w:id="0">
    <w:p w14:paraId="45C4B479" w14:textId="77777777" w:rsidR="00A71954" w:rsidRDefault="00A7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6E62" w14:textId="77777777" w:rsidR="00B25FB1" w:rsidRDefault="00B25FB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9BC"/>
    <w:multiLevelType w:val="hybridMultilevel"/>
    <w:tmpl w:val="6D0000D2"/>
    <w:numStyleLink w:val="Lettered"/>
  </w:abstractNum>
  <w:abstractNum w:abstractNumId="1" w15:restartNumberingAfterBreak="0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1"/>
    <w:rsid w:val="00045188"/>
    <w:rsid w:val="000C4500"/>
    <w:rsid w:val="00147FB3"/>
    <w:rsid w:val="00204991"/>
    <w:rsid w:val="00243B9E"/>
    <w:rsid w:val="002637F8"/>
    <w:rsid w:val="00277712"/>
    <w:rsid w:val="002F77BA"/>
    <w:rsid w:val="00313A11"/>
    <w:rsid w:val="0033257A"/>
    <w:rsid w:val="00353A09"/>
    <w:rsid w:val="00376840"/>
    <w:rsid w:val="004366D3"/>
    <w:rsid w:val="004A5592"/>
    <w:rsid w:val="00506F34"/>
    <w:rsid w:val="00546772"/>
    <w:rsid w:val="00665351"/>
    <w:rsid w:val="006C52A1"/>
    <w:rsid w:val="00791C3E"/>
    <w:rsid w:val="007D7EC1"/>
    <w:rsid w:val="008168CC"/>
    <w:rsid w:val="00832675"/>
    <w:rsid w:val="00857ABA"/>
    <w:rsid w:val="009F29BA"/>
    <w:rsid w:val="00A06734"/>
    <w:rsid w:val="00A24072"/>
    <w:rsid w:val="00A71954"/>
    <w:rsid w:val="00A74161"/>
    <w:rsid w:val="00A94A89"/>
    <w:rsid w:val="00B2574F"/>
    <w:rsid w:val="00B25FB1"/>
    <w:rsid w:val="00BD2613"/>
    <w:rsid w:val="00C04DA2"/>
    <w:rsid w:val="00C207B3"/>
    <w:rsid w:val="00C76C38"/>
    <w:rsid w:val="00D1706B"/>
    <w:rsid w:val="00D813F5"/>
    <w:rsid w:val="00DA6DE3"/>
    <w:rsid w:val="00E31A28"/>
    <w:rsid w:val="00EC2053"/>
    <w:rsid w:val="00EE1093"/>
    <w:rsid w:val="00EF3038"/>
    <w:rsid w:val="00F11928"/>
    <w:rsid w:val="00F22881"/>
    <w:rsid w:val="00F26AC2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7D9C"/>
  <w15:docId w15:val="{1FA9D4B7-DD5B-4F00-98F2-57243B8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ZkladntextIMP">
    <w:name w:val="Základní text_IMP"/>
    <w:basedOn w:val="Normlny"/>
    <w:uiPriority w:val="99"/>
    <w:rsid w:val="00DA6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bdr w:val="none" w:sz="0" w:space="0" w:color="auto"/>
      <w:lang w:val="cs-CZ" w:eastAsia="sk-SK"/>
    </w:rPr>
  </w:style>
  <w:style w:type="paragraph" w:customStyle="1" w:styleId="Body">
    <w:name w:val="Body"/>
    <w:rsid w:val="00DA6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Liptovská Teplička</cp:lastModifiedBy>
  <cp:revision>8</cp:revision>
  <cp:lastPrinted>2018-03-14T07:46:00Z</cp:lastPrinted>
  <dcterms:created xsi:type="dcterms:W3CDTF">2018-03-13T10:03:00Z</dcterms:created>
  <dcterms:modified xsi:type="dcterms:W3CDTF">2018-03-14T07:48:00Z</dcterms:modified>
</cp:coreProperties>
</file>